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62" w:rsidRDefault="0046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Choinka dla zwierząt.</w:t>
      </w:r>
    </w:p>
    <w:p w:rsidR="00462D6D" w:rsidRDefault="00462D6D">
      <w:pPr>
        <w:rPr>
          <w:rFonts w:ascii="Times New Roman" w:hAnsi="Times New Roman" w:cs="Times New Roman"/>
          <w:sz w:val="24"/>
          <w:szCs w:val="24"/>
        </w:rPr>
      </w:pPr>
      <w:r w:rsidRPr="00462D6D">
        <w:rPr>
          <w:rFonts w:ascii="Times New Roman" w:hAnsi="Times New Roman" w:cs="Times New Roman"/>
          <w:sz w:val="24"/>
          <w:szCs w:val="24"/>
        </w:rPr>
        <w:t>Ptaki zimą – oglądanie albumów o zwierzętach żyjących w lesie i ptakach. Wspólne wyszukiwanie informacji o informacji o zwierzętach</w:t>
      </w:r>
      <w:r>
        <w:rPr>
          <w:rFonts w:ascii="Times New Roman" w:hAnsi="Times New Roman" w:cs="Times New Roman"/>
          <w:sz w:val="24"/>
          <w:szCs w:val="24"/>
        </w:rPr>
        <w:t>, m.in. ptakach, ich zwyczajach zimowych, sposobach zdobywania pokarmów. Zastanowienie się nad rolą człowieka w życiu zwierząt, szczególnie zimą.</w:t>
      </w:r>
    </w:p>
    <w:p w:rsidR="00462D6D" w:rsidRDefault="004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Pachnące ozdoby _</w:t>
      </w:r>
      <w:r w:rsidR="00A103B7">
        <w:rPr>
          <w:rFonts w:ascii="Times New Roman" w:hAnsi="Times New Roman" w:cs="Times New Roman"/>
          <w:sz w:val="24"/>
          <w:szCs w:val="24"/>
        </w:rPr>
        <w:t xml:space="preserve"> przygotowanie ozdób choinkowych, ćwiczenie koordynacji wzrokowo-ruchowej. Do cienkich plastrów pomarańczy i jabłek przymocowujemy spinacze lub nitki. Następnie odkładamy je na kaloryfer do wysuszenia.</w:t>
      </w:r>
    </w:p>
    <w:p w:rsidR="00A103B7" w:rsidRDefault="00A1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s. 30-31 – dodawanie i określanie wyników, odpowiedni kolorowanie ilustracji. Podczas dodawania można wspomóc dziecko liczmanami (klocki, patyczki bądź inne przedmioty).</w:t>
      </w:r>
    </w:p>
    <w:p w:rsidR="00A103B7" w:rsidRDefault="00A1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Zimowy czas w lesie – zagadki słowne.</w:t>
      </w:r>
    </w:p>
    <w:p w:rsidR="00A103B7" w:rsidRDefault="00A103B7" w:rsidP="00A1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Pasiastych prosiaczków stadko</w:t>
      </w:r>
    </w:p>
    <w:p w:rsidR="00A103B7" w:rsidRDefault="00A103B7" w:rsidP="00A1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drepcze za brązową matką,</w:t>
      </w:r>
    </w:p>
    <w:p w:rsidR="00A103B7" w:rsidRDefault="00A103B7" w:rsidP="00A1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która z ziemi na polanie</w:t>
      </w:r>
    </w:p>
    <w:p w:rsidR="00A103B7" w:rsidRDefault="00A103B7" w:rsidP="00A10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wnet wykopie im śniadanie  </w:t>
      </w:r>
      <w:r w:rsidRPr="00A103B7">
        <w:rPr>
          <w:rFonts w:ascii="Times New Roman" w:hAnsi="Times New Roman" w:cs="Times New Roman"/>
          <w:b/>
          <w:i/>
          <w:sz w:val="24"/>
          <w:szCs w:val="24"/>
        </w:rPr>
        <w:t>(dziki)</w:t>
      </w:r>
    </w:p>
    <w:p w:rsidR="00A103B7" w:rsidRDefault="00A103B7" w:rsidP="00A10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103B7" w:rsidRDefault="00A103B7" w:rsidP="00A1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Można ją zobaczyć czasem,</w:t>
      </w:r>
    </w:p>
    <w:p w:rsidR="00A103B7" w:rsidRDefault="00A103B7" w:rsidP="00A1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kiedy pasie się pod lasem</w:t>
      </w:r>
    </w:p>
    <w:p w:rsidR="00A103B7" w:rsidRDefault="00A103B7" w:rsidP="00A1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lub pochyla nad strumieniem.</w:t>
      </w:r>
    </w:p>
    <w:p w:rsidR="00A103B7" w:rsidRDefault="00A103B7" w:rsidP="00A1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Wspólnych krewnych ma z jeleniem.</w:t>
      </w:r>
    </w:p>
    <w:p w:rsidR="00A103B7" w:rsidRDefault="00A103B7" w:rsidP="00A1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Długonoga, smukła, drobna.</w:t>
      </w:r>
    </w:p>
    <w:p w:rsidR="00A103B7" w:rsidRDefault="00A103B7" w:rsidP="00A1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Czujne uszy, wielkie oczy</w:t>
      </w:r>
    </w:p>
    <w:p w:rsidR="00A103B7" w:rsidRDefault="00A103B7" w:rsidP="00A10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nie pozwolą jej zaskoczyć   </w:t>
      </w:r>
      <w:r w:rsidRPr="00A103B7">
        <w:rPr>
          <w:rFonts w:ascii="Times New Roman" w:hAnsi="Times New Roman" w:cs="Times New Roman"/>
          <w:b/>
          <w:i/>
          <w:sz w:val="24"/>
          <w:szCs w:val="24"/>
        </w:rPr>
        <w:t>(sarna)</w:t>
      </w:r>
    </w:p>
    <w:p w:rsidR="00A103B7" w:rsidRDefault="00A103B7" w:rsidP="00A10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103B7" w:rsidRPr="00A103B7" w:rsidRDefault="00A103B7" w:rsidP="00A1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03B7">
        <w:rPr>
          <w:rFonts w:ascii="Times New Roman" w:hAnsi="Times New Roman" w:cs="Times New Roman"/>
          <w:i/>
          <w:sz w:val="24"/>
          <w:szCs w:val="24"/>
        </w:rPr>
        <w:t>Nadrzewna, ruda psotnica.</w:t>
      </w:r>
    </w:p>
    <w:p w:rsidR="00A103B7" w:rsidRDefault="00A103B7" w:rsidP="00A10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03B7">
        <w:rPr>
          <w:rFonts w:ascii="Times New Roman" w:hAnsi="Times New Roman" w:cs="Times New Roman"/>
          <w:i/>
          <w:sz w:val="24"/>
          <w:szCs w:val="24"/>
        </w:rPr>
        <w:t>Hyc, hyc! Zwinnością zachwyca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(wiewiórka)</w:t>
      </w:r>
    </w:p>
    <w:p w:rsidR="00A103B7" w:rsidRDefault="00A103B7" w:rsidP="00A10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103B7" w:rsidRPr="00404957" w:rsidRDefault="00A103B7" w:rsidP="00A1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4957">
        <w:rPr>
          <w:rFonts w:ascii="Times New Roman" w:hAnsi="Times New Roman" w:cs="Times New Roman"/>
          <w:i/>
          <w:sz w:val="24"/>
          <w:szCs w:val="24"/>
        </w:rPr>
        <w:t>Ten ptak z zielonożół</w:t>
      </w:r>
      <w:r w:rsidR="00404957" w:rsidRPr="00404957">
        <w:rPr>
          <w:rFonts w:ascii="Times New Roman" w:hAnsi="Times New Roman" w:cs="Times New Roman"/>
          <w:i/>
          <w:sz w:val="24"/>
          <w:szCs w:val="24"/>
        </w:rPr>
        <w:t>tym brzuszkiem,</w:t>
      </w:r>
    </w:p>
    <w:p w:rsidR="00404957" w:rsidRPr="00404957" w:rsidRDefault="00404957" w:rsidP="00A1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4957">
        <w:rPr>
          <w:rFonts w:ascii="Times New Roman" w:hAnsi="Times New Roman" w:cs="Times New Roman"/>
          <w:i/>
          <w:sz w:val="24"/>
          <w:szCs w:val="24"/>
        </w:rPr>
        <w:t>z bardzo ostrymi pazurkami,</w:t>
      </w:r>
    </w:p>
    <w:p w:rsidR="00404957" w:rsidRPr="00404957" w:rsidRDefault="00404957" w:rsidP="00A103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4957">
        <w:rPr>
          <w:rFonts w:ascii="Times New Roman" w:hAnsi="Times New Roman" w:cs="Times New Roman"/>
          <w:i/>
          <w:sz w:val="24"/>
          <w:szCs w:val="24"/>
        </w:rPr>
        <w:t>często w karmniku je słoninkę,</w:t>
      </w:r>
    </w:p>
    <w:p w:rsidR="00404957" w:rsidRDefault="00404957" w:rsidP="00A10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04957">
        <w:rPr>
          <w:rFonts w:ascii="Times New Roman" w:hAnsi="Times New Roman" w:cs="Times New Roman"/>
          <w:i/>
          <w:sz w:val="24"/>
          <w:szCs w:val="24"/>
        </w:rPr>
        <w:t>wisząc do góry nogami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(sikorka)</w:t>
      </w:r>
    </w:p>
    <w:p w:rsidR="00404957" w:rsidRDefault="00404957" w:rsidP="00A10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04957" w:rsidRDefault="00404957" w:rsidP="00A10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04957" w:rsidRDefault="00404957" w:rsidP="00A10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Dla chętnych dzieci namalować farbami jednego bohatera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z zagadek.</w:t>
      </w:r>
    </w:p>
    <w:p w:rsidR="00404957" w:rsidRDefault="00404957" w:rsidP="00A10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04957" w:rsidRPr="00A103B7" w:rsidRDefault="00404957" w:rsidP="00A10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Miłego dnia </w:t>
      </w:r>
      <w:r w:rsidRPr="00404957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sectPr w:rsidR="00404957" w:rsidRPr="00A1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6D"/>
    <w:rsid w:val="00404957"/>
    <w:rsid w:val="00462D6D"/>
    <w:rsid w:val="00A103B7"/>
    <w:rsid w:val="00C26D54"/>
    <w:rsid w:val="00F0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2021-12-16T06:48:00Z</dcterms:created>
  <dcterms:modified xsi:type="dcterms:W3CDTF">2021-12-16T07:19:00Z</dcterms:modified>
</cp:coreProperties>
</file>